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6976" w:rsidRDefault="00A71D14" w:rsidP="003A447A">
      <w:pPr>
        <w:spacing w:after="0" w:line="240" w:lineRule="auto"/>
        <w:jc w:val="center"/>
        <w:rPr>
          <w:noProof/>
        </w:rPr>
      </w:pPr>
      <w:r w:rsidRPr="00A71D14">
        <w:rPr>
          <w:noProof/>
          <w:sz w:val="28"/>
          <w:szCs w:val="28"/>
          <w:lang w:eastAsia="cs-CZ"/>
        </w:rPr>
        <w:drawing>
          <wp:inline distT="0" distB="0" distL="0" distR="0" wp14:anchorId="60E564D6" wp14:editId="5B5A431A">
            <wp:extent cx="6539023" cy="164548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07887" cy="166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31A" w:rsidRDefault="00A9331A" w:rsidP="003A447A">
      <w:pPr>
        <w:spacing w:after="0" w:line="240" w:lineRule="auto"/>
        <w:jc w:val="center"/>
        <w:rPr>
          <w:noProof/>
        </w:rPr>
      </w:pPr>
    </w:p>
    <w:p w:rsidR="00DD5EF9" w:rsidRPr="00A71D14" w:rsidRDefault="00EB5BE3" w:rsidP="003A447A">
      <w:pPr>
        <w:spacing w:after="0" w:line="240" w:lineRule="auto"/>
        <w:jc w:val="center"/>
        <w:rPr>
          <w:b/>
          <w:sz w:val="32"/>
          <w:szCs w:val="32"/>
          <w:u w:val="single"/>
        </w:rPr>
      </w:pPr>
      <w:r w:rsidRPr="00A71D14">
        <w:rPr>
          <w:b/>
          <w:sz w:val="32"/>
          <w:szCs w:val="32"/>
          <w:u w:val="single"/>
        </w:rPr>
        <w:t>P</w:t>
      </w:r>
      <w:r w:rsidR="006036D8" w:rsidRPr="00A71D14">
        <w:rPr>
          <w:b/>
          <w:sz w:val="32"/>
          <w:szCs w:val="32"/>
          <w:u w:val="single"/>
        </w:rPr>
        <w:t>ronájem obchodní jednotky pro potravinové zboží</w:t>
      </w:r>
    </w:p>
    <w:p w:rsidR="00EB5BE3" w:rsidRPr="00A71D14" w:rsidRDefault="005554C4" w:rsidP="003A447A">
      <w:pPr>
        <w:spacing w:after="0" w:line="240" w:lineRule="auto"/>
        <w:jc w:val="center"/>
        <w:rPr>
          <w:b/>
          <w:sz w:val="32"/>
          <w:szCs w:val="32"/>
          <w:u w:val="single"/>
        </w:rPr>
      </w:pPr>
      <w:r w:rsidRPr="00A71D14">
        <w:rPr>
          <w:b/>
          <w:sz w:val="32"/>
          <w:szCs w:val="32"/>
          <w:u w:val="single"/>
        </w:rPr>
        <w:t>v o</w:t>
      </w:r>
      <w:r w:rsidR="00EB5BE3" w:rsidRPr="00A71D14">
        <w:rPr>
          <w:b/>
          <w:sz w:val="32"/>
          <w:szCs w:val="32"/>
          <w:u w:val="single"/>
        </w:rPr>
        <w:t>bchodně</w:t>
      </w:r>
      <w:r w:rsidRPr="00A71D14">
        <w:rPr>
          <w:b/>
          <w:sz w:val="32"/>
          <w:szCs w:val="32"/>
          <w:u w:val="single"/>
        </w:rPr>
        <w:t xml:space="preserve"> </w:t>
      </w:r>
      <w:r w:rsidR="00EB5BE3" w:rsidRPr="00A71D14">
        <w:rPr>
          <w:b/>
          <w:sz w:val="32"/>
          <w:szCs w:val="32"/>
          <w:u w:val="single"/>
        </w:rPr>
        <w:t>kulturní</w:t>
      </w:r>
      <w:r w:rsidRPr="00A71D14">
        <w:rPr>
          <w:b/>
          <w:sz w:val="32"/>
          <w:szCs w:val="32"/>
          <w:u w:val="single"/>
        </w:rPr>
        <w:t xml:space="preserve">m centru </w:t>
      </w:r>
      <w:r w:rsidR="008D0B33" w:rsidRPr="00A71D14">
        <w:rPr>
          <w:b/>
          <w:sz w:val="32"/>
          <w:szCs w:val="32"/>
          <w:u w:val="single"/>
        </w:rPr>
        <w:t>„</w:t>
      </w:r>
      <w:r w:rsidRPr="00A71D14">
        <w:rPr>
          <w:b/>
          <w:sz w:val="32"/>
          <w:szCs w:val="32"/>
          <w:u w:val="single"/>
        </w:rPr>
        <w:t>OC Holubice</w:t>
      </w:r>
      <w:r w:rsidR="008D0B33" w:rsidRPr="00A71D14">
        <w:rPr>
          <w:b/>
          <w:sz w:val="32"/>
          <w:szCs w:val="32"/>
          <w:u w:val="single"/>
        </w:rPr>
        <w:t>“</w:t>
      </w:r>
      <w:r w:rsidRPr="00A71D14">
        <w:rPr>
          <w:b/>
          <w:sz w:val="32"/>
          <w:szCs w:val="32"/>
          <w:u w:val="single"/>
        </w:rPr>
        <w:t xml:space="preserve"> </w:t>
      </w:r>
      <w:r w:rsidR="006036D8" w:rsidRPr="00A71D14">
        <w:rPr>
          <w:b/>
          <w:sz w:val="32"/>
          <w:szCs w:val="32"/>
          <w:u w:val="single"/>
        </w:rPr>
        <w:t>v Holubicích</w:t>
      </w:r>
      <w:r w:rsidR="003A447A" w:rsidRPr="00A71D14">
        <w:rPr>
          <w:b/>
          <w:sz w:val="32"/>
          <w:szCs w:val="32"/>
          <w:u w:val="single"/>
        </w:rPr>
        <w:t>–</w:t>
      </w:r>
      <w:r w:rsidR="006036D8" w:rsidRPr="00A71D14">
        <w:rPr>
          <w:b/>
          <w:sz w:val="32"/>
          <w:szCs w:val="32"/>
          <w:u w:val="single"/>
        </w:rPr>
        <w:t>Kozinci</w:t>
      </w:r>
    </w:p>
    <w:p w:rsidR="003A447A" w:rsidRPr="003A447A" w:rsidRDefault="003A447A" w:rsidP="003A447A">
      <w:pPr>
        <w:spacing w:after="0" w:line="240" w:lineRule="auto"/>
        <w:jc w:val="center"/>
        <w:rPr>
          <w:b/>
          <w:sz w:val="20"/>
          <w:szCs w:val="20"/>
        </w:rPr>
      </w:pPr>
    </w:p>
    <w:p w:rsidR="00377928" w:rsidRPr="00A71D14" w:rsidRDefault="003A447A" w:rsidP="00EF28E4">
      <w:pPr>
        <w:pStyle w:val="Odstavecseseznamem"/>
        <w:numPr>
          <w:ilvl w:val="0"/>
          <w:numId w:val="3"/>
        </w:numPr>
        <w:spacing w:after="0" w:line="240" w:lineRule="auto"/>
        <w:ind w:left="2127" w:firstLine="283"/>
        <w:rPr>
          <w:i/>
          <w:sz w:val="29"/>
          <w:szCs w:val="29"/>
        </w:rPr>
      </w:pPr>
      <w:r w:rsidRPr="00A71D14">
        <w:rPr>
          <w:i/>
          <w:sz w:val="29"/>
          <w:szCs w:val="29"/>
        </w:rPr>
        <w:t>Místo pro V</w:t>
      </w:r>
      <w:r w:rsidR="00742026" w:rsidRPr="00A71D14">
        <w:rPr>
          <w:i/>
          <w:sz w:val="29"/>
          <w:szCs w:val="29"/>
        </w:rPr>
        <w:t xml:space="preserve">aše podnikání </w:t>
      </w:r>
      <w:r w:rsidRPr="00A71D14">
        <w:rPr>
          <w:i/>
          <w:sz w:val="29"/>
          <w:szCs w:val="29"/>
        </w:rPr>
        <w:t>v perspektivní lokalitě</w:t>
      </w:r>
    </w:p>
    <w:p w:rsidR="00CE66DB" w:rsidRPr="00AC7788" w:rsidRDefault="00CE66DB" w:rsidP="00EF28E4">
      <w:pPr>
        <w:pStyle w:val="Odstavecseseznamem"/>
        <w:spacing w:after="0" w:line="240" w:lineRule="auto"/>
        <w:ind w:left="2127" w:firstLine="283"/>
        <w:rPr>
          <w:i/>
          <w:sz w:val="2"/>
          <w:szCs w:val="2"/>
        </w:rPr>
      </w:pPr>
    </w:p>
    <w:p w:rsidR="00617B33" w:rsidRPr="00A71D14" w:rsidRDefault="00617B33" w:rsidP="00EF28E4">
      <w:pPr>
        <w:pStyle w:val="Odstavecseseznamem"/>
        <w:numPr>
          <w:ilvl w:val="0"/>
          <w:numId w:val="3"/>
        </w:numPr>
        <w:spacing w:after="0" w:line="240" w:lineRule="auto"/>
        <w:ind w:left="2127" w:firstLine="283"/>
        <w:rPr>
          <w:i/>
          <w:sz w:val="29"/>
          <w:szCs w:val="29"/>
        </w:rPr>
      </w:pPr>
      <w:r w:rsidRPr="00A71D14">
        <w:rPr>
          <w:i/>
          <w:sz w:val="29"/>
          <w:szCs w:val="29"/>
        </w:rPr>
        <w:t>Otevřete obchod, který v oblasti chybí</w:t>
      </w:r>
    </w:p>
    <w:p w:rsidR="00617B33" w:rsidRPr="00906976" w:rsidRDefault="00617B33" w:rsidP="004E5A81">
      <w:pPr>
        <w:pStyle w:val="Odstavecseseznamem"/>
        <w:spacing w:after="0" w:line="240" w:lineRule="auto"/>
        <w:ind w:left="0"/>
        <w:rPr>
          <w:i/>
          <w:sz w:val="6"/>
          <w:szCs w:val="6"/>
        </w:rPr>
      </w:pPr>
    </w:p>
    <w:p w:rsidR="00DD5EF9" w:rsidRPr="00A71D14" w:rsidRDefault="00DD5EF9" w:rsidP="003A447A">
      <w:pPr>
        <w:spacing w:after="0" w:line="240" w:lineRule="auto"/>
        <w:jc w:val="center"/>
        <w:rPr>
          <w:sz w:val="20"/>
          <w:szCs w:val="20"/>
          <w:u w:val="single"/>
        </w:rPr>
      </w:pPr>
    </w:p>
    <w:p w:rsidR="003A447A" w:rsidRPr="00A71D14" w:rsidRDefault="006036D8" w:rsidP="003A447A">
      <w:pPr>
        <w:spacing w:after="0" w:line="240" w:lineRule="auto"/>
        <w:jc w:val="center"/>
        <w:rPr>
          <w:sz w:val="23"/>
          <w:szCs w:val="23"/>
        </w:rPr>
      </w:pPr>
      <w:r w:rsidRPr="00A71D14">
        <w:rPr>
          <w:sz w:val="23"/>
          <w:szCs w:val="23"/>
        </w:rPr>
        <w:t xml:space="preserve">Společnost OC Holubice s.r.o. nabízí </w:t>
      </w:r>
      <w:r w:rsidR="003A447A" w:rsidRPr="00A71D14">
        <w:rPr>
          <w:sz w:val="23"/>
          <w:szCs w:val="23"/>
        </w:rPr>
        <w:t xml:space="preserve">prostor pro provoz </w:t>
      </w:r>
      <w:r w:rsidR="003A447A" w:rsidRPr="00A71D14">
        <w:rPr>
          <w:b/>
          <w:sz w:val="23"/>
          <w:szCs w:val="23"/>
        </w:rPr>
        <w:t>prodejny potravinového zboží</w:t>
      </w:r>
      <w:bookmarkStart w:id="0" w:name="_GoBack"/>
      <w:bookmarkEnd w:id="0"/>
    </w:p>
    <w:p w:rsidR="009C4306" w:rsidRPr="00A71D14" w:rsidRDefault="006036D8" w:rsidP="003A447A">
      <w:pPr>
        <w:spacing w:after="0" w:line="240" w:lineRule="auto"/>
        <w:jc w:val="center"/>
        <w:rPr>
          <w:sz w:val="23"/>
          <w:szCs w:val="23"/>
        </w:rPr>
      </w:pPr>
      <w:r w:rsidRPr="00A71D14">
        <w:rPr>
          <w:sz w:val="23"/>
          <w:szCs w:val="23"/>
        </w:rPr>
        <w:t>v</w:t>
      </w:r>
      <w:r w:rsidR="009C4306" w:rsidRPr="00A71D14">
        <w:rPr>
          <w:sz w:val="23"/>
          <w:szCs w:val="23"/>
        </w:rPr>
        <w:t> </w:t>
      </w:r>
      <w:r w:rsidRPr="00A71D14">
        <w:rPr>
          <w:sz w:val="23"/>
          <w:szCs w:val="23"/>
        </w:rPr>
        <w:t>nov</w:t>
      </w:r>
      <w:r w:rsidR="009C4306" w:rsidRPr="00A71D14">
        <w:rPr>
          <w:sz w:val="23"/>
          <w:szCs w:val="23"/>
        </w:rPr>
        <w:t xml:space="preserve">ém </w:t>
      </w:r>
      <w:r w:rsidR="009C4306" w:rsidRPr="00A71D14">
        <w:rPr>
          <w:b/>
          <w:sz w:val="23"/>
          <w:szCs w:val="23"/>
        </w:rPr>
        <w:t>o</w:t>
      </w:r>
      <w:r w:rsidRPr="00A71D14">
        <w:rPr>
          <w:b/>
          <w:sz w:val="23"/>
          <w:szCs w:val="23"/>
        </w:rPr>
        <w:t>bchodn</w:t>
      </w:r>
      <w:r w:rsidR="003A447A" w:rsidRPr="00A71D14">
        <w:rPr>
          <w:b/>
          <w:sz w:val="23"/>
          <w:szCs w:val="23"/>
        </w:rPr>
        <w:t>ě</w:t>
      </w:r>
      <w:r w:rsidRPr="00A71D14">
        <w:rPr>
          <w:b/>
          <w:sz w:val="23"/>
          <w:szCs w:val="23"/>
        </w:rPr>
        <w:t xml:space="preserve"> kulturním centru</w:t>
      </w:r>
      <w:r w:rsidR="00AD2CD9" w:rsidRPr="00A71D14">
        <w:rPr>
          <w:b/>
          <w:sz w:val="23"/>
          <w:szCs w:val="23"/>
        </w:rPr>
        <w:t xml:space="preserve"> </w:t>
      </w:r>
      <w:r w:rsidR="008D0B33" w:rsidRPr="00A71D14">
        <w:rPr>
          <w:b/>
          <w:sz w:val="23"/>
          <w:szCs w:val="23"/>
        </w:rPr>
        <w:t>„</w:t>
      </w:r>
      <w:r w:rsidR="00AD2CD9" w:rsidRPr="00A71D14">
        <w:rPr>
          <w:b/>
          <w:sz w:val="23"/>
          <w:szCs w:val="23"/>
        </w:rPr>
        <w:t>OC Holubice</w:t>
      </w:r>
      <w:r w:rsidR="008D0B33" w:rsidRPr="00A71D14">
        <w:rPr>
          <w:b/>
          <w:sz w:val="23"/>
          <w:szCs w:val="23"/>
        </w:rPr>
        <w:t>“</w:t>
      </w:r>
      <w:r w:rsidR="009C4306" w:rsidRPr="00A71D14">
        <w:rPr>
          <w:sz w:val="23"/>
          <w:szCs w:val="23"/>
        </w:rPr>
        <w:t xml:space="preserve"> s celkovou podlažní plochou 1 700 m</w:t>
      </w:r>
      <w:r w:rsidR="009C4306" w:rsidRPr="00A71D14">
        <w:rPr>
          <w:sz w:val="23"/>
          <w:szCs w:val="23"/>
          <w:vertAlign w:val="superscript"/>
        </w:rPr>
        <w:t>2</w:t>
      </w:r>
      <w:r w:rsidR="009C4306" w:rsidRPr="00A71D14">
        <w:rPr>
          <w:sz w:val="23"/>
          <w:szCs w:val="23"/>
        </w:rPr>
        <w:t>,</w:t>
      </w:r>
    </w:p>
    <w:p w:rsidR="003A447A" w:rsidRPr="00A71D14" w:rsidRDefault="009C4306" w:rsidP="003A447A">
      <w:pPr>
        <w:spacing w:after="0" w:line="240" w:lineRule="auto"/>
        <w:jc w:val="center"/>
        <w:rPr>
          <w:sz w:val="23"/>
          <w:szCs w:val="23"/>
        </w:rPr>
      </w:pPr>
      <w:r w:rsidRPr="00A71D14">
        <w:rPr>
          <w:sz w:val="23"/>
          <w:szCs w:val="23"/>
        </w:rPr>
        <w:t>které připravujeme ve spolupráci s obcí Holubice–Kozinec.</w:t>
      </w:r>
      <w:r w:rsidR="006036D8" w:rsidRPr="00A71D14">
        <w:rPr>
          <w:sz w:val="23"/>
          <w:szCs w:val="23"/>
        </w:rPr>
        <w:t xml:space="preserve"> </w:t>
      </w:r>
    </w:p>
    <w:p w:rsidR="00DD5EF9" w:rsidRPr="00A71D14" w:rsidRDefault="00DD5EF9" w:rsidP="00DD5EF9">
      <w:pPr>
        <w:spacing w:after="0" w:line="240" w:lineRule="auto"/>
        <w:jc w:val="both"/>
        <w:rPr>
          <w:b/>
          <w:sz w:val="23"/>
          <w:szCs w:val="23"/>
        </w:rPr>
      </w:pPr>
    </w:p>
    <w:p w:rsidR="006036D8" w:rsidRPr="00A71D14" w:rsidRDefault="00906976" w:rsidP="00906976">
      <w:pPr>
        <w:spacing w:after="120" w:line="240" w:lineRule="auto"/>
        <w:ind w:left="1416" w:firstLine="708"/>
        <w:rPr>
          <w:b/>
          <w:sz w:val="23"/>
          <w:szCs w:val="23"/>
        </w:rPr>
      </w:pPr>
      <w:r w:rsidRPr="00A71D14">
        <w:rPr>
          <w:b/>
          <w:sz w:val="23"/>
          <w:szCs w:val="23"/>
        </w:rPr>
        <w:t>Potravinová prodejna celkem:</w:t>
      </w:r>
      <w:r w:rsidR="00DD5EF9" w:rsidRPr="00A71D14">
        <w:rPr>
          <w:b/>
          <w:sz w:val="23"/>
          <w:szCs w:val="23"/>
        </w:rPr>
        <w:tab/>
      </w:r>
      <w:r w:rsidR="006036D8" w:rsidRPr="00A71D14">
        <w:rPr>
          <w:b/>
          <w:sz w:val="23"/>
          <w:szCs w:val="23"/>
        </w:rPr>
        <w:t>506 m</w:t>
      </w:r>
      <w:r w:rsidR="006036D8" w:rsidRPr="00A71D14">
        <w:rPr>
          <w:b/>
          <w:sz w:val="23"/>
          <w:szCs w:val="23"/>
          <w:vertAlign w:val="superscript"/>
        </w:rPr>
        <w:t>2</w:t>
      </w:r>
    </w:p>
    <w:p w:rsidR="006036D8" w:rsidRPr="00A71D14" w:rsidRDefault="004A694E" w:rsidP="003A447A">
      <w:pPr>
        <w:spacing w:after="120" w:line="240" w:lineRule="auto"/>
        <w:ind w:left="2124"/>
        <w:rPr>
          <w:sz w:val="23"/>
          <w:szCs w:val="23"/>
        </w:rPr>
      </w:pPr>
      <w:r w:rsidRPr="00A71D14">
        <w:rPr>
          <w:sz w:val="23"/>
          <w:szCs w:val="23"/>
        </w:rPr>
        <w:t>z</w:t>
      </w:r>
      <w:r w:rsidR="000B5D5D" w:rsidRPr="00A71D14">
        <w:rPr>
          <w:sz w:val="23"/>
          <w:szCs w:val="23"/>
        </w:rPr>
        <w:t> </w:t>
      </w:r>
      <w:r w:rsidRPr="00A71D14">
        <w:rPr>
          <w:sz w:val="23"/>
          <w:szCs w:val="23"/>
        </w:rPr>
        <w:t>toho</w:t>
      </w:r>
      <w:r w:rsidR="000B5D5D" w:rsidRPr="00A71D14">
        <w:rPr>
          <w:sz w:val="23"/>
          <w:szCs w:val="23"/>
        </w:rPr>
        <w:t>:</w:t>
      </w:r>
      <w:r w:rsidRPr="00A71D14">
        <w:rPr>
          <w:sz w:val="23"/>
          <w:szCs w:val="23"/>
        </w:rPr>
        <w:tab/>
      </w:r>
      <w:r w:rsidR="006036D8" w:rsidRPr="00A71D14">
        <w:rPr>
          <w:sz w:val="23"/>
          <w:szCs w:val="23"/>
        </w:rPr>
        <w:t xml:space="preserve">prodejní plocha: </w:t>
      </w:r>
      <w:r w:rsidRPr="00A71D14">
        <w:rPr>
          <w:sz w:val="23"/>
          <w:szCs w:val="23"/>
        </w:rPr>
        <w:tab/>
      </w:r>
      <w:r w:rsidRPr="00A71D14">
        <w:rPr>
          <w:sz w:val="23"/>
          <w:szCs w:val="23"/>
        </w:rPr>
        <w:tab/>
      </w:r>
      <w:r w:rsidR="006036D8" w:rsidRPr="00A71D14">
        <w:rPr>
          <w:sz w:val="23"/>
          <w:szCs w:val="23"/>
        </w:rPr>
        <w:t>300 m</w:t>
      </w:r>
      <w:r w:rsidR="00DD5EF9" w:rsidRPr="00A71D14">
        <w:rPr>
          <w:sz w:val="23"/>
          <w:szCs w:val="23"/>
          <w:vertAlign w:val="superscript"/>
        </w:rPr>
        <w:t>2</w:t>
      </w:r>
    </w:p>
    <w:p w:rsidR="006036D8" w:rsidRPr="00A71D14" w:rsidRDefault="006036D8" w:rsidP="003A447A">
      <w:pPr>
        <w:spacing w:after="120" w:line="240" w:lineRule="auto"/>
        <w:ind w:left="2124" w:firstLine="708"/>
        <w:rPr>
          <w:sz w:val="23"/>
          <w:szCs w:val="23"/>
        </w:rPr>
      </w:pPr>
      <w:r w:rsidRPr="00A71D14">
        <w:rPr>
          <w:sz w:val="23"/>
          <w:szCs w:val="23"/>
        </w:rPr>
        <w:t>sklad, zázemí</w:t>
      </w:r>
      <w:r w:rsidR="00DD5EF9" w:rsidRPr="00A71D14">
        <w:rPr>
          <w:sz w:val="23"/>
          <w:szCs w:val="23"/>
        </w:rPr>
        <w:t xml:space="preserve"> a </w:t>
      </w:r>
      <w:r w:rsidRPr="00A71D14">
        <w:rPr>
          <w:sz w:val="23"/>
          <w:szCs w:val="23"/>
        </w:rPr>
        <w:t xml:space="preserve">přípravny: </w:t>
      </w:r>
      <w:r w:rsidR="003A447A" w:rsidRPr="00A71D14">
        <w:rPr>
          <w:sz w:val="23"/>
          <w:szCs w:val="23"/>
        </w:rPr>
        <w:tab/>
      </w:r>
      <w:r w:rsidRPr="00A71D14">
        <w:rPr>
          <w:sz w:val="23"/>
          <w:szCs w:val="23"/>
        </w:rPr>
        <w:t>178 m</w:t>
      </w:r>
      <w:r w:rsidRPr="00A71D14">
        <w:rPr>
          <w:sz w:val="23"/>
          <w:szCs w:val="23"/>
          <w:vertAlign w:val="superscript"/>
        </w:rPr>
        <w:t>2</w:t>
      </w:r>
    </w:p>
    <w:p w:rsidR="006036D8" w:rsidRPr="00A71D14" w:rsidRDefault="006036D8" w:rsidP="003A447A">
      <w:pPr>
        <w:spacing w:after="120" w:line="240" w:lineRule="auto"/>
        <w:ind w:left="2124" w:firstLine="708"/>
        <w:rPr>
          <w:sz w:val="23"/>
          <w:szCs w:val="23"/>
        </w:rPr>
      </w:pPr>
      <w:r w:rsidRPr="00A71D14">
        <w:rPr>
          <w:sz w:val="23"/>
          <w:szCs w:val="23"/>
        </w:rPr>
        <w:t xml:space="preserve">prostor vstupu: </w:t>
      </w:r>
      <w:r w:rsidR="00AD2CD9" w:rsidRPr="00A71D14">
        <w:rPr>
          <w:sz w:val="23"/>
          <w:szCs w:val="23"/>
        </w:rPr>
        <w:tab/>
      </w:r>
      <w:r w:rsidR="00AD2CD9" w:rsidRPr="00A71D14">
        <w:rPr>
          <w:sz w:val="23"/>
          <w:szCs w:val="23"/>
        </w:rPr>
        <w:tab/>
      </w:r>
      <w:r w:rsidRPr="00A71D14">
        <w:rPr>
          <w:sz w:val="23"/>
          <w:szCs w:val="23"/>
        </w:rPr>
        <w:t>28 m</w:t>
      </w:r>
      <w:r w:rsidRPr="00A71D14">
        <w:rPr>
          <w:sz w:val="23"/>
          <w:szCs w:val="23"/>
          <w:vertAlign w:val="superscript"/>
        </w:rPr>
        <w:t>2</w:t>
      </w:r>
      <w:r w:rsidRPr="00A71D14">
        <w:rPr>
          <w:sz w:val="23"/>
          <w:szCs w:val="23"/>
        </w:rPr>
        <w:t xml:space="preserve"> </w:t>
      </w:r>
    </w:p>
    <w:p w:rsidR="009C4306" w:rsidRPr="00A71D14" w:rsidRDefault="006036D8" w:rsidP="008D0B33">
      <w:pPr>
        <w:spacing w:after="0" w:line="240" w:lineRule="auto"/>
        <w:ind w:left="1418" w:firstLine="709"/>
        <w:rPr>
          <w:b/>
          <w:sz w:val="23"/>
          <w:szCs w:val="23"/>
        </w:rPr>
      </w:pPr>
      <w:r w:rsidRPr="00A71D14">
        <w:rPr>
          <w:b/>
          <w:sz w:val="23"/>
          <w:szCs w:val="23"/>
          <w:u w:val="single"/>
        </w:rPr>
        <w:t xml:space="preserve">Termín </w:t>
      </w:r>
      <w:r w:rsidR="00617B33" w:rsidRPr="00A71D14">
        <w:rPr>
          <w:b/>
          <w:sz w:val="23"/>
          <w:szCs w:val="23"/>
          <w:u w:val="single"/>
        </w:rPr>
        <w:t xml:space="preserve">pro </w:t>
      </w:r>
      <w:r w:rsidR="006F3F1D" w:rsidRPr="00A71D14">
        <w:rPr>
          <w:b/>
          <w:sz w:val="23"/>
          <w:szCs w:val="23"/>
          <w:u w:val="single"/>
        </w:rPr>
        <w:t>podání přihlášek:</w:t>
      </w:r>
      <w:r w:rsidR="006F3F1D" w:rsidRPr="00A71D14">
        <w:rPr>
          <w:b/>
          <w:sz w:val="23"/>
          <w:szCs w:val="23"/>
        </w:rPr>
        <w:t xml:space="preserve"> </w:t>
      </w:r>
      <w:r w:rsidR="00A71D14">
        <w:rPr>
          <w:b/>
          <w:sz w:val="23"/>
          <w:szCs w:val="23"/>
        </w:rPr>
        <w:tab/>
      </w:r>
      <w:r w:rsidR="00AD2CD9" w:rsidRPr="00A71D14">
        <w:rPr>
          <w:b/>
          <w:sz w:val="23"/>
          <w:szCs w:val="23"/>
        </w:rPr>
        <w:tab/>
      </w:r>
      <w:r w:rsidR="006F3F1D" w:rsidRPr="00A71D14">
        <w:rPr>
          <w:b/>
          <w:sz w:val="23"/>
          <w:szCs w:val="23"/>
          <w:u w:val="single"/>
        </w:rPr>
        <w:t>do 15.12.2017</w:t>
      </w:r>
      <w:r w:rsidR="009C4306" w:rsidRPr="00A71D14">
        <w:rPr>
          <w:b/>
          <w:sz w:val="23"/>
          <w:szCs w:val="23"/>
        </w:rPr>
        <w:t xml:space="preserve"> </w:t>
      </w:r>
    </w:p>
    <w:p w:rsidR="006036D8" w:rsidRPr="00A71D14" w:rsidRDefault="009C4306" w:rsidP="008D0B33">
      <w:pPr>
        <w:spacing w:after="120" w:line="240" w:lineRule="auto"/>
        <w:ind w:left="1418" w:firstLine="709"/>
        <w:rPr>
          <w:b/>
          <w:color w:val="000000" w:themeColor="text1"/>
          <w:sz w:val="23"/>
          <w:szCs w:val="23"/>
        </w:rPr>
      </w:pPr>
      <w:r w:rsidRPr="00A71D14">
        <w:rPr>
          <w:b/>
          <w:sz w:val="23"/>
          <w:szCs w:val="23"/>
          <w:u w:val="single"/>
        </w:rPr>
        <w:t>Způsob podání přihlášek:</w:t>
      </w:r>
      <w:r w:rsidRPr="00A71D14">
        <w:rPr>
          <w:b/>
          <w:sz w:val="23"/>
          <w:szCs w:val="23"/>
        </w:rPr>
        <w:tab/>
      </w:r>
      <w:r w:rsidRPr="00A71D14">
        <w:rPr>
          <w:b/>
          <w:sz w:val="23"/>
          <w:szCs w:val="23"/>
        </w:rPr>
        <w:tab/>
      </w:r>
      <w:r w:rsidRPr="00A71D14">
        <w:rPr>
          <w:b/>
          <w:color w:val="000000" w:themeColor="text1"/>
          <w:sz w:val="23"/>
          <w:szCs w:val="23"/>
          <w:u w:val="single"/>
        </w:rPr>
        <w:t>e-mail</w:t>
      </w:r>
      <w:r w:rsidR="00A9331A" w:rsidRPr="00A71D14">
        <w:rPr>
          <w:b/>
          <w:color w:val="000000" w:themeColor="text1"/>
          <w:sz w:val="23"/>
          <w:szCs w:val="23"/>
          <w:u w:val="single"/>
        </w:rPr>
        <w:t>em na</w:t>
      </w:r>
      <w:r w:rsidRPr="00A71D14">
        <w:rPr>
          <w:b/>
          <w:color w:val="000000" w:themeColor="text1"/>
          <w:sz w:val="23"/>
          <w:szCs w:val="23"/>
          <w:u w:val="single"/>
        </w:rPr>
        <w:t xml:space="preserve"> kontaktní osob</w:t>
      </w:r>
      <w:r w:rsidR="00A9331A" w:rsidRPr="00A71D14">
        <w:rPr>
          <w:b/>
          <w:color w:val="000000" w:themeColor="text1"/>
          <w:sz w:val="23"/>
          <w:szCs w:val="23"/>
          <w:u w:val="single"/>
        </w:rPr>
        <w:t>u</w:t>
      </w:r>
      <w:r w:rsidRPr="00A71D14">
        <w:rPr>
          <w:b/>
          <w:color w:val="000000" w:themeColor="text1"/>
          <w:sz w:val="23"/>
          <w:szCs w:val="23"/>
          <w:u w:val="single"/>
        </w:rPr>
        <w:t xml:space="preserve"> investora</w:t>
      </w:r>
      <w:r w:rsidRPr="00A71D14">
        <w:rPr>
          <w:b/>
          <w:color w:val="000000" w:themeColor="text1"/>
          <w:sz w:val="23"/>
          <w:szCs w:val="23"/>
        </w:rPr>
        <w:t xml:space="preserve"> </w:t>
      </w:r>
      <w:r w:rsidRPr="00A71D14">
        <w:rPr>
          <w:color w:val="000000" w:themeColor="text1"/>
          <w:sz w:val="23"/>
          <w:szCs w:val="23"/>
        </w:rPr>
        <w:t>(níže)</w:t>
      </w:r>
    </w:p>
    <w:p w:rsidR="006F3F1D" w:rsidRPr="00A71D14" w:rsidRDefault="006F3F1D" w:rsidP="003A447A">
      <w:pPr>
        <w:spacing w:after="120" w:line="240" w:lineRule="auto"/>
        <w:ind w:left="1416" w:firstLine="708"/>
        <w:rPr>
          <w:sz w:val="23"/>
          <w:szCs w:val="23"/>
        </w:rPr>
      </w:pPr>
      <w:r w:rsidRPr="00A71D14">
        <w:rPr>
          <w:sz w:val="23"/>
          <w:szCs w:val="23"/>
        </w:rPr>
        <w:t xml:space="preserve">Termín výstavby: </w:t>
      </w:r>
      <w:r w:rsidR="00AD2CD9" w:rsidRPr="00A71D14">
        <w:rPr>
          <w:sz w:val="23"/>
          <w:szCs w:val="23"/>
        </w:rPr>
        <w:tab/>
      </w:r>
      <w:r w:rsidR="00AD2CD9" w:rsidRPr="00A71D14">
        <w:rPr>
          <w:sz w:val="23"/>
          <w:szCs w:val="23"/>
        </w:rPr>
        <w:tab/>
      </w:r>
      <w:r w:rsidR="00AD2CD9" w:rsidRPr="00A71D14">
        <w:rPr>
          <w:sz w:val="23"/>
          <w:szCs w:val="23"/>
        </w:rPr>
        <w:tab/>
      </w:r>
      <w:r w:rsidRPr="00A71D14">
        <w:rPr>
          <w:sz w:val="23"/>
          <w:szCs w:val="23"/>
        </w:rPr>
        <w:t>březen až říjen 2018</w:t>
      </w:r>
    </w:p>
    <w:p w:rsidR="006F3F1D" w:rsidRPr="00A71D14" w:rsidRDefault="006F3F1D" w:rsidP="003A447A">
      <w:pPr>
        <w:spacing w:after="120" w:line="240" w:lineRule="auto"/>
        <w:ind w:left="1416" w:firstLine="708"/>
        <w:rPr>
          <w:sz w:val="23"/>
          <w:szCs w:val="23"/>
        </w:rPr>
      </w:pPr>
      <w:r w:rsidRPr="00A71D14">
        <w:rPr>
          <w:sz w:val="23"/>
          <w:szCs w:val="23"/>
        </w:rPr>
        <w:t xml:space="preserve">Předběžně podmínky nájmu: </w:t>
      </w:r>
      <w:r w:rsidR="00AD2CD9" w:rsidRPr="00A71D14">
        <w:rPr>
          <w:sz w:val="23"/>
          <w:szCs w:val="23"/>
        </w:rPr>
        <w:tab/>
      </w:r>
      <w:r w:rsidR="00A71D14">
        <w:rPr>
          <w:sz w:val="23"/>
          <w:szCs w:val="23"/>
        </w:rPr>
        <w:tab/>
      </w:r>
      <w:r w:rsidRPr="00A71D14">
        <w:rPr>
          <w:sz w:val="23"/>
          <w:szCs w:val="23"/>
        </w:rPr>
        <w:t>290,- Kč</w:t>
      </w:r>
      <w:r w:rsidR="00906976" w:rsidRPr="00A71D14">
        <w:rPr>
          <w:sz w:val="23"/>
          <w:szCs w:val="23"/>
        </w:rPr>
        <w:t xml:space="preserve"> </w:t>
      </w:r>
      <w:r w:rsidRPr="00A71D14">
        <w:rPr>
          <w:sz w:val="23"/>
          <w:szCs w:val="23"/>
        </w:rPr>
        <w:t>/</w:t>
      </w:r>
      <w:r w:rsidR="00906976" w:rsidRPr="00A71D14">
        <w:rPr>
          <w:sz w:val="23"/>
          <w:szCs w:val="23"/>
        </w:rPr>
        <w:t xml:space="preserve"> </w:t>
      </w:r>
      <w:r w:rsidRPr="00A71D14">
        <w:rPr>
          <w:sz w:val="23"/>
          <w:szCs w:val="23"/>
        </w:rPr>
        <w:t>m</w:t>
      </w:r>
      <w:r w:rsidRPr="00A71D14">
        <w:rPr>
          <w:sz w:val="23"/>
          <w:szCs w:val="23"/>
          <w:vertAlign w:val="superscript"/>
        </w:rPr>
        <w:t>2</w:t>
      </w:r>
      <w:r w:rsidR="00906976" w:rsidRPr="00A71D14">
        <w:rPr>
          <w:sz w:val="23"/>
          <w:szCs w:val="23"/>
          <w:vertAlign w:val="superscript"/>
        </w:rPr>
        <w:t xml:space="preserve"> </w:t>
      </w:r>
      <w:r w:rsidRPr="00A71D14">
        <w:rPr>
          <w:sz w:val="23"/>
          <w:szCs w:val="23"/>
        </w:rPr>
        <w:t>/</w:t>
      </w:r>
      <w:r w:rsidR="00906976" w:rsidRPr="00A71D14">
        <w:rPr>
          <w:sz w:val="23"/>
          <w:szCs w:val="23"/>
        </w:rPr>
        <w:t xml:space="preserve"> </w:t>
      </w:r>
      <w:r w:rsidRPr="00A71D14">
        <w:rPr>
          <w:sz w:val="23"/>
          <w:szCs w:val="23"/>
        </w:rPr>
        <w:t xml:space="preserve">měsíc </w:t>
      </w:r>
    </w:p>
    <w:p w:rsidR="006F3F1D" w:rsidRPr="00A71D14" w:rsidRDefault="006F3F1D" w:rsidP="00A9331A">
      <w:pPr>
        <w:spacing w:after="0" w:line="240" w:lineRule="auto"/>
        <w:ind w:left="1418" w:firstLine="709"/>
        <w:rPr>
          <w:sz w:val="23"/>
          <w:szCs w:val="23"/>
        </w:rPr>
      </w:pPr>
      <w:r w:rsidRPr="00A71D14">
        <w:rPr>
          <w:sz w:val="23"/>
          <w:szCs w:val="23"/>
        </w:rPr>
        <w:t xml:space="preserve">Minimální období nájmu: </w:t>
      </w:r>
      <w:r w:rsidR="00AD2CD9" w:rsidRPr="00A71D14">
        <w:rPr>
          <w:sz w:val="23"/>
          <w:szCs w:val="23"/>
        </w:rPr>
        <w:tab/>
      </w:r>
      <w:r w:rsidR="00AD2CD9" w:rsidRPr="00A71D14">
        <w:rPr>
          <w:sz w:val="23"/>
          <w:szCs w:val="23"/>
        </w:rPr>
        <w:tab/>
      </w:r>
      <w:r w:rsidRPr="00A71D14">
        <w:rPr>
          <w:sz w:val="23"/>
          <w:szCs w:val="23"/>
        </w:rPr>
        <w:t xml:space="preserve">3 roky </w:t>
      </w:r>
    </w:p>
    <w:p w:rsidR="009C4306" w:rsidRPr="00A71D14" w:rsidRDefault="009C4306" w:rsidP="003A447A">
      <w:pPr>
        <w:spacing w:after="0" w:line="240" w:lineRule="auto"/>
        <w:ind w:left="1416" w:firstLine="708"/>
        <w:rPr>
          <w:b/>
          <w:sz w:val="23"/>
          <w:szCs w:val="23"/>
        </w:rPr>
      </w:pPr>
    </w:p>
    <w:p w:rsidR="00DD5EF9" w:rsidRPr="00A71D14" w:rsidRDefault="00DD5EF9" w:rsidP="003A447A">
      <w:pPr>
        <w:spacing w:after="0" w:line="240" w:lineRule="auto"/>
        <w:ind w:left="1416" w:firstLine="708"/>
        <w:rPr>
          <w:sz w:val="23"/>
          <w:szCs w:val="23"/>
        </w:rPr>
      </w:pPr>
      <w:r w:rsidRPr="00A71D14">
        <w:rPr>
          <w:b/>
          <w:sz w:val="23"/>
          <w:szCs w:val="23"/>
        </w:rPr>
        <w:t xml:space="preserve">Kontakt </w:t>
      </w:r>
      <w:r w:rsidR="008C2C8A" w:rsidRPr="00A71D14">
        <w:rPr>
          <w:b/>
          <w:sz w:val="23"/>
          <w:szCs w:val="23"/>
        </w:rPr>
        <w:t xml:space="preserve">na </w:t>
      </w:r>
      <w:r w:rsidRPr="00A71D14">
        <w:rPr>
          <w:b/>
          <w:sz w:val="23"/>
          <w:szCs w:val="23"/>
        </w:rPr>
        <w:t>investor</w:t>
      </w:r>
      <w:r w:rsidR="008C2C8A" w:rsidRPr="00A71D14">
        <w:rPr>
          <w:b/>
          <w:sz w:val="23"/>
          <w:szCs w:val="23"/>
        </w:rPr>
        <w:t>a</w:t>
      </w:r>
      <w:r w:rsidRPr="00A71D14">
        <w:rPr>
          <w:b/>
          <w:sz w:val="23"/>
          <w:szCs w:val="23"/>
        </w:rPr>
        <w:t>:</w:t>
      </w:r>
      <w:r w:rsidRPr="00A71D14">
        <w:rPr>
          <w:b/>
          <w:sz w:val="23"/>
          <w:szCs w:val="23"/>
        </w:rPr>
        <w:tab/>
      </w:r>
      <w:r w:rsidRPr="00A71D14">
        <w:rPr>
          <w:b/>
          <w:sz w:val="23"/>
          <w:szCs w:val="23"/>
        </w:rPr>
        <w:tab/>
      </w:r>
      <w:r w:rsidR="00A71D14">
        <w:rPr>
          <w:b/>
          <w:sz w:val="23"/>
          <w:szCs w:val="23"/>
        </w:rPr>
        <w:tab/>
      </w:r>
      <w:r w:rsidR="003547BA" w:rsidRPr="00A71D14">
        <w:rPr>
          <w:sz w:val="23"/>
          <w:szCs w:val="23"/>
        </w:rPr>
        <w:t xml:space="preserve">OC Holubice s.r.o. </w:t>
      </w:r>
    </w:p>
    <w:p w:rsidR="003547BA" w:rsidRPr="00A71D14" w:rsidRDefault="003547BA" w:rsidP="003A447A">
      <w:pPr>
        <w:spacing w:after="0" w:line="240" w:lineRule="auto"/>
        <w:ind w:left="4956" w:firstLine="708"/>
        <w:rPr>
          <w:sz w:val="23"/>
          <w:szCs w:val="23"/>
        </w:rPr>
      </w:pPr>
      <w:r w:rsidRPr="00A71D14">
        <w:rPr>
          <w:sz w:val="23"/>
          <w:szCs w:val="23"/>
        </w:rPr>
        <w:t>IČ: 0</w:t>
      </w:r>
      <w:r w:rsidR="00DD5EF9" w:rsidRPr="00A71D14">
        <w:rPr>
          <w:rFonts w:cs="ArialMT"/>
          <w:sz w:val="23"/>
          <w:szCs w:val="23"/>
        </w:rPr>
        <w:t>5022576</w:t>
      </w:r>
    </w:p>
    <w:p w:rsidR="003547BA" w:rsidRPr="00A71D14" w:rsidRDefault="003547BA" w:rsidP="003A447A">
      <w:pPr>
        <w:spacing w:after="0" w:line="240" w:lineRule="auto"/>
        <w:ind w:left="4956" w:firstLine="708"/>
        <w:rPr>
          <w:sz w:val="23"/>
          <w:szCs w:val="23"/>
        </w:rPr>
      </w:pPr>
      <w:r w:rsidRPr="00A71D14">
        <w:rPr>
          <w:sz w:val="23"/>
          <w:szCs w:val="23"/>
        </w:rPr>
        <w:t>Hyacintová 3266/9</w:t>
      </w:r>
    </w:p>
    <w:p w:rsidR="003547BA" w:rsidRPr="00A71D14" w:rsidRDefault="003547BA" w:rsidP="008D0B33">
      <w:pPr>
        <w:spacing w:after="0" w:line="240" w:lineRule="auto"/>
        <w:ind w:left="4956" w:firstLine="709"/>
        <w:rPr>
          <w:sz w:val="23"/>
          <w:szCs w:val="23"/>
        </w:rPr>
      </w:pPr>
      <w:r w:rsidRPr="00A71D14">
        <w:rPr>
          <w:sz w:val="23"/>
          <w:szCs w:val="23"/>
        </w:rPr>
        <w:t xml:space="preserve">106 00 Praha 10 </w:t>
      </w:r>
      <w:r w:rsidR="001673F2" w:rsidRPr="00A71D14">
        <w:rPr>
          <w:sz w:val="23"/>
          <w:szCs w:val="23"/>
        </w:rPr>
        <w:t>–</w:t>
      </w:r>
      <w:r w:rsidRPr="00A71D14">
        <w:rPr>
          <w:sz w:val="23"/>
          <w:szCs w:val="23"/>
        </w:rPr>
        <w:t xml:space="preserve"> Záběhlice</w:t>
      </w:r>
    </w:p>
    <w:p w:rsidR="001673F2" w:rsidRPr="00A71D14" w:rsidRDefault="00AD2CD9" w:rsidP="003A447A">
      <w:pPr>
        <w:spacing w:after="0" w:line="240" w:lineRule="auto"/>
        <w:ind w:left="1416" w:firstLine="708"/>
        <w:rPr>
          <w:sz w:val="23"/>
          <w:szCs w:val="23"/>
        </w:rPr>
      </w:pPr>
      <w:r w:rsidRPr="00A71D14">
        <w:rPr>
          <w:sz w:val="23"/>
          <w:szCs w:val="23"/>
        </w:rPr>
        <w:t xml:space="preserve"> </w:t>
      </w:r>
      <w:r w:rsidR="00DD5EF9" w:rsidRPr="00A71D14">
        <w:rPr>
          <w:sz w:val="23"/>
          <w:szCs w:val="23"/>
        </w:rPr>
        <w:tab/>
      </w:r>
      <w:r w:rsidR="00DD5EF9" w:rsidRPr="00A71D14">
        <w:rPr>
          <w:sz w:val="23"/>
          <w:szCs w:val="23"/>
        </w:rPr>
        <w:tab/>
      </w:r>
      <w:r w:rsidR="00DD5EF9" w:rsidRPr="00A71D14">
        <w:rPr>
          <w:sz w:val="23"/>
          <w:szCs w:val="23"/>
        </w:rPr>
        <w:tab/>
      </w:r>
      <w:r w:rsidR="008D0B33" w:rsidRPr="00A71D14">
        <w:rPr>
          <w:sz w:val="23"/>
          <w:szCs w:val="23"/>
        </w:rPr>
        <w:tab/>
      </w:r>
      <w:r w:rsidR="008D0B33" w:rsidRPr="00A71D14">
        <w:rPr>
          <w:sz w:val="23"/>
          <w:szCs w:val="23"/>
        </w:rPr>
        <w:tab/>
      </w:r>
      <w:r w:rsidR="008D0B33" w:rsidRPr="00A71D14">
        <w:rPr>
          <w:b/>
          <w:sz w:val="23"/>
          <w:szCs w:val="23"/>
        </w:rPr>
        <w:t xml:space="preserve">kontaktní osoba: </w:t>
      </w:r>
      <w:r w:rsidR="00B02305" w:rsidRPr="00A71D14">
        <w:rPr>
          <w:sz w:val="23"/>
          <w:szCs w:val="23"/>
        </w:rPr>
        <w:t>Ivan Pártl</w:t>
      </w:r>
    </w:p>
    <w:p w:rsidR="001673F2" w:rsidRPr="00872AF2" w:rsidRDefault="00B5475D" w:rsidP="008D0B33">
      <w:pPr>
        <w:spacing w:after="0" w:line="240" w:lineRule="auto"/>
        <w:ind w:left="4956" w:firstLine="708"/>
        <w:rPr>
          <w:color w:val="000000" w:themeColor="text1"/>
          <w:sz w:val="23"/>
          <w:szCs w:val="23"/>
        </w:rPr>
      </w:pPr>
      <w:hyperlink r:id="rId6" w:history="1">
        <w:r w:rsidR="00B02305" w:rsidRPr="00872AF2">
          <w:rPr>
            <w:rStyle w:val="Hypertextovodkaz"/>
            <w:color w:val="000000" w:themeColor="text1"/>
            <w:sz w:val="23"/>
            <w:szCs w:val="23"/>
            <w:u w:val="none"/>
          </w:rPr>
          <w:t>ivan.partl@marinvestment.cz</w:t>
        </w:r>
      </w:hyperlink>
    </w:p>
    <w:p w:rsidR="001673F2" w:rsidRPr="00A71D14" w:rsidRDefault="001673F2" w:rsidP="003A447A">
      <w:pPr>
        <w:spacing w:after="0" w:line="240" w:lineRule="auto"/>
        <w:ind w:left="4956" w:firstLine="708"/>
        <w:rPr>
          <w:sz w:val="23"/>
          <w:szCs w:val="23"/>
        </w:rPr>
      </w:pPr>
      <w:r w:rsidRPr="00A71D14">
        <w:rPr>
          <w:sz w:val="23"/>
          <w:szCs w:val="23"/>
        </w:rPr>
        <w:t>+420 602</w:t>
      </w:r>
      <w:r w:rsidR="00B02305" w:rsidRPr="00A71D14">
        <w:rPr>
          <w:sz w:val="23"/>
          <w:szCs w:val="23"/>
        </w:rPr>
        <w:t> 342 993</w:t>
      </w:r>
    </w:p>
    <w:p w:rsidR="00EF28E4" w:rsidRPr="00A71D14" w:rsidRDefault="008C2C8A" w:rsidP="00A9331A">
      <w:pPr>
        <w:spacing w:after="0" w:line="240" w:lineRule="auto"/>
        <w:ind w:firstLine="851"/>
        <w:rPr>
          <w:color w:val="000000" w:themeColor="text1"/>
          <w:sz w:val="23"/>
          <w:szCs w:val="23"/>
        </w:rPr>
      </w:pPr>
      <w:r w:rsidRPr="00A71D14">
        <w:rPr>
          <w:sz w:val="23"/>
          <w:szCs w:val="23"/>
        </w:rPr>
        <w:t xml:space="preserve">Další informace o </w:t>
      </w:r>
      <w:r w:rsidR="008D0B33" w:rsidRPr="00A71D14">
        <w:rPr>
          <w:sz w:val="23"/>
          <w:szCs w:val="23"/>
        </w:rPr>
        <w:t>„</w:t>
      </w:r>
      <w:r w:rsidRPr="00A71D14">
        <w:rPr>
          <w:sz w:val="23"/>
          <w:szCs w:val="23"/>
        </w:rPr>
        <w:t>OC Holubice</w:t>
      </w:r>
      <w:r w:rsidR="008D0B33" w:rsidRPr="00A71D14">
        <w:rPr>
          <w:sz w:val="23"/>
          <w:szCs w:val="23"/>
        </w:rPr>
        <w:t>“</w:t>
      </w:r>
      <w:r w:rsidRPr="00A71D14">
        <w:rPr>
          <w:sz w:val="23"/>
          <w:szCs w:val="23"/>
        </w:rPr>
        <w:t>:</w:t>
      </w:r>
      <w:r w:rsidR="004E5A81" w:rsidRPr="00A71D14">
        <w:rPr>
          <w:sz w:val="23"/>
          <w:szCs w:val="23"/>
        </w:rPr>
        <w:tab/>
      </w:r>
      <w:hyperlink r:id="rId7" w:history="1">
        <w:r w:rsidRPr="00A71D14">
          <w:rPr>
            <w:rStyle w:val="Hypertextovodkaz"/>
            <w:color w:val="000000" w:themeColor="text1"/>
            <w:sz w:val="23"/>
            <w:szCs w:val="23"/>
            <w:u w:val="none"/>
          </w:rPr>
          <w:t>www.ocholubice.cz</w:t>
        </w:r>
      </w:hyperlink>
    </w:p>
    <w:p w:rsidR="008C2C8A" w:rsidRPr="00A71D14" w:rsidRDefault="00B5475D" w:rsidP="00EF28E4">
      <w:pPr>
        <w:spacing w:after="0" w:line="240" w:lineRule="auto"/>
        <w:ind w:left="3540" w:firstLine="708"/>
        <w:rPr>
          <w:sz w:val="23"/>
          <w:szCs w:val="23"/>
        </w:rPr>
      </w:pPr>
      <w:hyperlink r:id="rId8" w:history="1">
        <w:r w:rsidR="003A447A" w:rsidRPr="00A71D14">
          <w:rPr>
            <w:rStyle w:val="Hypertextovodkaz"/>
            <w:color w:val="000000" w:themeColor="text1"/>
            <w:sz w:val="23"/>
            <w:szCs w:val="23"/>
            <w:u w:val="none"/>
          </w:rPr>
          <w:t>www.holubicekozinec.cz</w:t>
        </w:r>
      </w:hyperlink>
      <w:r w:rsidR="00EF28E4" w:rsidRPr="00A71D14">
        <w:rPr>
          <w:color w:val="000000" w:themeColor="text1"/>
          <w:sz w:val="23"/>
          <w:szCs w:val="23"/>
        </w:rPr>
        <w:t xml:space="preserve"> </w:t>
      </w:r>
      <w:r w:rsidR="00EF28E4" w:rsidRPr="00A71D14">
        <w:rPr>
          <w:sz w:val="23"/>
          <w:szCs w:val="23"/>
        </w:rPr>
        <w:t>–</w:t>
      </w:r>
      <w:r w:rsidR="00742026" w:rsidRPr="00A71D14">
        <w:rPr>
          <w:color w:val="000000" w:themeColor="text1"/>
          <w:sz w:val="23"/>
          <w:szCs w:val="23"/>
        </w:rPr>
        <w:t xml:space="preserve"> </w:t>
      </w:r>
      <w:r w:rsidR="003A447A" w:rsidRPr="00A71D14">
        <w:rPr>
          <w:sz w:val="23"/>
          <w:szCs w:val="23"/>
        </w:rPr>
        <w:t>Informac</w:t>
      </w:r>
      <w:r w:rsidR="00742026" w:rsidRPr="00A71D14">
        <w:rPr>
          <w:sz w:val="23"/>
          <w:szCs w:val="23"/>
        </w:rPr>
        <w:t>e o</w:t>
      </w:r>
      <w:r w:rsidR="003A447A" w:rsidRPr="00A71D14">
        <w:rPr>
          <w:sz w:val="23"/>
          <w:szCs w:val="23"/>
        </w:rPr>
        <w:t xml:space="preserve"> obci </w:t>
      </w:r>
      <w:bookmarkStart w:id="1" w:name="_Hlk498347350"/>
      <w:r w:rsidR="003A447A" w:rsidRPr="00A71D14">
        <w:rPr>
          <w:sz w:val="23"/>
          <w:szCs w:val="23"/>
        </w:rPr>
        <w:t>–</w:t>
      </w:r>
      <w:bookmarkEnd w:id="1"/>
      <w:r w:rsidR="003A447A" w:rsidRPr="00A71D14">
        <w:rPr>
          <w:sz w:val="23"/>
          <w:szCs w:val="23"/>
        </w:rPr>
        <w:t xml:space="preserve"> OC Holubice</w:t>
      </w:r>
    </w:p>
    <w:p w:rsidR="003F4763" w:rsidRPr="00A71D14" w:rsidRDefault="003F4763" w:rsidP="00A71D14">
      <w:pPr>
        <w:spacing w:after="0" w:line="240" w:lineRule="auto"/>
        <w:rPr>
          <w:sz w:val="23"/>
          <w:szCs w:val="23"/>
        </w:rPr>
      </w:pPr>
    </w:p>
    <w:p w:rsidR="00A71D14" w:rsidRPr="008C2C8A" w:rsidRDefault="00A71D14" w:rsidP="00A71D14">
      <w:pPr>
        <w:spacing w:after="0" w:line="240" w:lineRule="auto"/>
      </w:pPr>
      <w:r w:rsidRPr="00A71D14">
        <w:rPr>
          <w:noProof/>
          <w:sz w:val="28"/>
          <w:szCs w:val="28"/>
          <w:lang w:eastAsia="cs-CZ"/>
        </w:rPr>
        <w:drawing>
          <wp:inline distT="0" distB="0" distL="0" distR="0" wp14:anchorId="6F347144" wp14:editId="2A61B350">
            <wp:extent cx="3475284" cy="114458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14521" cy="115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1D14">
        <w:rPr>
          <w:noProof/>
          <w:lang w:eastAsia="cs-CZ"/>
        </w:rPr>
        <w:drawing>
          <wp:inline distT="0" distB="0" distL="0" distR="0" wp14:anchorId="195C46CA" wp14:editId="36DF24E0">
            <wp:extent cx="3040911" cy="1143657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2221" cy="114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1D14" w:rsidRPr="008C2C8A" w:rsidSect="003D45AD">
      <w:pgSz w:w="11906" w:h="16838"/>
      <w:pgMar w:top="964" w:right="737" w:bottom="96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41CA6"/>
    <w:multiLevelType w:val="hybridMultilevel"/>
    <w:tmpl w:val="350448A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C5CD6"/>
    <w:multiLevelType w:val="hybridMultilevel"/>
    <w:tmpl w:val="67D61B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8070C3"/>
    <w:multiLevelType w:val="hybridMultilevel"/>
    <w:tmpl w:val="55FE5F26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AD3"/>
    <w:rsid w:val="00046838"/>
    <w:rsid w:val="000918AE"/>
    <w:rsid w:val="000B5D5D"/>
    <w:rsid w:val="001655D4"/>
    <w:rsid w:val="001673F2"/>
    <w:rsid w:val="001900F9"/>
    <w:rsid w:val="001D0035"/>
    <w:rsid w:val="001D7A18"/>
    <w:rsid w:val="001F6A47"/>
    <w:rsid w:val="0027117D"/>
    <w:rsid w:val="002722EE"/>
    <w:rsid w:val="00273893"/>
    <w:rsid w:val="002D2C8C"/>
    <w:rsid w:val="002E3159"/>
    <w:rsid w:val="00337AD3"/>
    <w:rsid w:val="003547BA"/>
    <w:rsid w:val="00367CDF"/>
    <w:rsid w:val="00377928"/>
    <w:rsid w:val="003900C7"/>
    <w:rsid w:val="003A131B"/>
    <w:rsid w:val="003A447A"/>
    <w:rsid w:val="003D45AD"/>
    <w:rsid w:val="003F4763"/>
    <w:rsid w:val="00415CBE"/>
    <w:rsid w:val="004A694E"/>
    <w:rsid w:val="004E5A81"/>
    <w:rsid w:val="005554C4"/>
    <w:rsid w:val="006036D8"/>
    <w:rsid w:val="006114FC"/>
    <w:rsid w:val="00617B33"/>
    <w:rsid w:val="006612F8"/>
    <w:rsid w:val="006F3F1D"/>
    <w:rsid w:val="0073244F"/>
    <w:rsid w:val="00742026"/>
    <w:rsid w:val="007D307B"/>
    <w:rsid w:val="00867AD4"/>
    <w:rsid w:val="00872AF2"/>
    <w:rsid w:val="008C2C8A"/>
    <w:rsid w:val="008D0B33"/>
    <w:rsid w:val="00906976"/>
    <w:rsid w:val="00930FBD"/>
    <w:rsid w:val="009C4306"/>
    <w:rsid w:val="009D3157"/>
    <w:rsid w:val="00A14545"/>
    <w:rsid w:val="00A369D1"/>
    <w:rsid w:val="00A64891"/>
    <w:rsid w:val="00A71D14"/>
    <w:rsid w:val="00A85A7B"/>
    <w:rsid w:val="00A9331A"/>
    <w:rsid w:val="00AC7788"/>
    <w:rsid w:val="00AD2CD9"/>
    <w:rsid w:val="00B02305"/>
    <w:rsid w:val="00B5475D"/>
    <w:rsid w:val="00BA6FD5"/>
    <w:rsid w:val="00BF7AF5"/>
    <w:rsid w:val="00C82C51"/>
    <w:rsid w:val="00CE66DB"/>
    <w:rsid w:val="00D47A72"/>
    <w:rsid w:val="00D621E6"/>
    <w:rsid w:val="00DD4C1C"/>
    <w:rsid w:val="00DD5EF9"/>
    <w:rsid w:val="00DE12A5"/>
    <w:rsid w:val="00E60DB0"/>
    <w:rsid w:val="00EA1F5C"/>
    <w:rsid w:val="00EB5BE3"/>
    <w:rsid w:val="00EE3BD8"/>
    <w:rsid w:val="00EF28E4"/>
    <w:rsid w:val="00FE1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B91AD1-E582-407B-9BAE-92FA45791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673F2"/>
    <w:rPr>
      <w:color w:val="0000FF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C2C8A"/>
    <w:rPr>
      <w:color w:val="808080"/>
      <w:shd w:val="clear" w:color="auto" w:fill="E6E6E6"/>
    </w:rPr>
  </w:style>
  <w:style w:type="paragraph" w:styleId="Odstavecseseznamem">
    <w:name w:val="List Paragraph"/>
    <w:basedOn w:val="Normln"/>
    <w:uiPriority w:val="34"/>
    <w:qFormat/>
    <w:rsid w:val="003A447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F28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28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lubicekozinec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ocholubice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van.partl@marinvestment.cz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EvaJezkova</dc:creator>
  <cp:lastModifiedBy>Pavla Podrabská</cp:lastModifiedBy>
  <cp:revision>2</cp:revision>
  <cp:lastPrinted>2017-11-15T08:54:00Z</cp:lastPrinted>
  <dcterms:created xsi:type="dcterms:W3CDTF">2017-11-16T07:27:00Z</dcterms:created>
  <dcterms:modified xsi:type="dcterms:W3CDTF">2017-11-16T07:27:00Z</dcterms:modified>
</cp:coreProperties>
</file>